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26" w:rsidRDefault="00731126" w:rsidP="007311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линейного синхронного дв</w:t>
      </w:r>
      <w:r w:rsidR="00C2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игателя с постоянными магнитами</w:t>
      </w:r>
    </w:p>
    <w:p w:rsidR="00731126" w:rsidRDefault="00731126" w:rsidP="000E2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AE">
        <w:rPr>
          <w:rFonts w:ascii="Times New Roman" w:hAnsi="Times New Roman" w:cs="Times New Roman"/>
          <w:sz w:val="28"/>
          <w:szCs w:val="28"/>
        </w:rPr>
        <w:t xml:space="preserve">Абдуллаев М. Применение линейных двигателей в электропривода / М. Абдуллаев, М.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Маткасимов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Каримжонов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: технические науки. – 2020. – № 11-5 (80). – С. 12-14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AE">
        <w:rPr>
          <w:rFonts w:ascii="Times New Roman" w:hAnsi="Times New Roman" w:cs="Times New Roman"/>
          <w:sz w:val="28"/>
          <w:szCs w:val="28"/>
        </w:rPr>
        <w:t xml:space="preserve">Анализ характеристик и конструктивных решений линейных погружных электроприводов / Э. О. Тимашев [и др.].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Нефтяное хозяйство. – 2020. – № 11. – С. 66-69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3AE">
        <w:rPr>
          <w:rFonts w:ascii="Times New Roman" w:hAnsi="Times New Roman" w:cs="Times New Roman"/>
          <w:sz w:val="28"/>
          <w:szCs w:val="28"/>
        </w:rPr>
        <w:t xml:space="preserve">Андреева Е. Г. Анализ результатов имитационного моделирования синхронного двигателя малой мощности с постоянными магнитами с учетом свойств стали магнитной системы / Е. Г. Андреева, А. С. Татевосян, Н. А. Терещенко.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энергетики. – 2023. – Т. 5, № 1. – С. 53-60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AE">
        <w:rPr>
          <w:rFonts w:ascii="Times New Roman" w:hAnsi="Times New Roman" w:cs="Times New Roman"/>
          <w:sz w:val="28"/>
          <w:szCs w:val="28"/>
        </w:rPr>
        <w:t xml:space="preserve">Антонов Ю. Ф. Расчет, проектирование и производство гетерополярных магнитных систем левитации и линейной тяги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магнитолевитационного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 транспорта / Ю. Ф. Антонов.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2021. – Т. 7. – № 2. – С. 119-129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 С. Т. Исследование системы синхронной тяги с линейными двигателями / С. Т.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, В. Г. Солоненко, Н. М.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Махметова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Вестник Казахской академии транспорта и коммуникаций им. М.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Тынышпаева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. – 2021. – № 1(116). – С. 89-95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AE">
        <w:rPr>
          <w:rFonts w:ascii="Times New Roman" w:hAnsi="Times New Roman" w:cs="Times New Roman"/>
          <w:sz w:val="28"/>
          <w:szCs w:val="28"/>
        </w:rPr>
        <w:t xml:space="preserve">Ахметов Р. Р. Моделирование линейного привода в программной среде MATLAB / Р. Р. Ахметов, Ю. В. Идрисова, Д. А.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Перевертайло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и цифровое машиностроение : материалы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УГАТУ, 2021. – С. 240-252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AE">
        <w:rPr>
          <w:rFonts w:ascii="Times New Roman" w:hAnsi="Times New Roman" w:cs="Times New Roman"/>
          <w:sz w:val="28"/>
          <w:szCs w:val="28"/>
        </w:rPr>
        <w:t xml:space="preserve">Дроздов С. В. Линейный синхронный двигатель для наземных транспортных средств / С. В. Дроздов, Е. Л. Веселков.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инновации в технике и производстве : сб. ст. II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Псков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, 2022. – С. 64-67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Жужгов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 Н. В. Математическая модель для исследования линейного синхронного двигателя / Н. В.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Жужгов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, А. Т. Ключников.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Электромеханика. – 2021. – Т. 64. – № 6. – С. 22-28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Жужгов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 Н. В. Математическая модель переходных процессов в цилиндрическом линейном двигателе при возвратно-поступательном движении / Н. В.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Жужгов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, Е. А. Чабанов.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Электротехника. – 2023. – № 11. – С. 14-19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 С. Р. Синхронные линейные электродвигатели как перспективный электропривод для производственных применений и транспортных средств / С. Р.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Худияров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вопросы, достижения и </w:t>
      </w:r>
      <w:r w:rsidRPr="004733AE">
        <w:rPr>
          <w:rFonts w:ascii="Times New Roman" w:hAnsi="Times New Roman" w:cs="Times New Roman"/>
          <w:sz w:val="28"/>
          <w:szCs w:val="28"/>
        </w:rPr>
        <w:lastRenderedPageBreak/>
        <w:t xml:space="preserve">инновации : сб. ст. XVII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. : в 2 ч., Ч. 1. – Пенза : Наука и Просвещение, 2021. – С. 69-71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AE">
        <w:rPr>
          <w:rFonts w:ascii="Times New Roman" w:hAnsi="Times New Roman" w:cs="Times New Roman"/>
          <w:sz w:val="28"/>
          <w:szCs w:val="28"/>
        </w:rPr>
        <w:t xml:space="preserve">Ким К. К. К выбору схемы статорной обмотки тягового линейного синхронного двигателя системы MAGLEV / К. К. Ким, И. Р. Крон, В. В.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Вешкин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2020. – Т. 6. – № 1. – С. 48-62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AE">
        <w:rPr>
          <w:rFonts w:ascii="Times New Roman" w:hAnsi="Times New Roman" w:cs="Times New Roman"/>
          <w:sz w:val="28"/>
          <w:szCs w:val="28"/>
        </w:rPr>
        <w:t xml:space="preserve">Методика проектирования линейного электрогенератора с постоянными магнитами радиальной намагниченности / А. С. Крамаров [и др.].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Электромеханика. – 2020. – Т. 63. – № 4. – С. 13-21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AE">
        <w:rPr>
          <w:rFonts w:ascii="Times New Roman" w:hAnsi="Times New Roman" w:cs="Times New Roman"/>
          <w:sz w:val="28"/>
          <w:szCs w:val="28"/>
        </w:rPr>
        <w:t xml:space="preserve">Методика расчета цилиндрического линейного вентильного двигателя с постоянными магнитами для электропривода шлифовального станка / А. Д.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Электротехника. – 2021. – № 11. – С. 9-14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AE">
        <w:rPr>
          <w:rFonts w:ascii="Times New Roman" w:hAnsi="Times New Roman" w:cs="Times New Roman"/>
          <w:sz w:val="28"/>
          <w:szCs w:val="28"/>
        </w:rPr>
        <w:t xml:space="preserve">Нейман Л. А. Линейные синхронные электромагнитные машины ударного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действия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монография / Л. А. Нейман.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НГТУ, 2021. – 408 с.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AE">
        <w:rPr>
          <w:rFonts w:ascii="Times New Roman" w:hAnsi="Times New Roman" w:cs="Times New Roman"/>
          <w:sz w:val="28"/>
          <w:szCs w:val="28"/>
        </w:rPr>
        <w:t xml:space="preserve">Обзор магнитных структур роторов синхронных двигателей с постоянными магнитами / С. А. Попов, В. И.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Кривченков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, М. А. Асташов, С. В. Попова.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2021. – № 40. – С. 76-92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AE">
        <w:rPr>
          <w:rFonts w:ascii="Times New Roman" w:hAnsi="Times New Roman" w:cs="Times New Roman"/>
          <w:sz w:val="28"/>
          <w:szCs w:val="28"/>
        </w:rPr>
        <w:t xml:space="preserve">Проектирование электрических машин с постоянными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магнитами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учебное пособие / А. Ф. Шевченко, А. Г. Приступ, Ю. Г.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Бухгольц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НГТУ, 2021. – 152 с.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AE">
        <w:rPr>
          <w:rFonts w:ascii="Times New Roman" w:hAnsi="Times New Roman" w:cs="Times New Roman"/>
          <w:sz w:val="28"/>
          <w:szCs w:val="28"/>
        </w:rPr>
        <w:t xml:space="preserve">Смирнов А. Ю. Опыт проектирования магнитоэлектрических машин с кольцевой обмоткой якоря / А. Ю. Смирнов.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Электротехника. – 2021. – № 12. – С. 13-19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AE">
        <w:rPr>
          <w:rFonts w:ascii="Times New Roman" w:hAnsi="Times New Roman" w:cs="Times New Roman"/>
          <w:sz w:val="28"/>
          <w:szCs w:val="28"/>
        </w:rPr>
        <w:t xml:space="preserve">Татевосян А. А. Исследование статических и динамических характеристик синхронного двигателя на постоянных магнитах для привода поршневого компрессора / А. А. Татевосян.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Сборник трудов XI Международной (XXII Всероссийской) конференции по автоматизированному электроприводу АЭП 2020. – СПб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Университет ИТМО, 2021. – С. 18-22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AE">
        <w:rPr>
          <w:rFonts w:ascii="Times New Roman" w:hAnsi="Times New Roman" w:cs="Times New Roman"/>
          <w:sz w:val="28"/>
          <w:szCs w:val="28"/>
        </w:rPr>
        <w:t xml:space="preserve">Татевосян А. А. Оптимизация параметров тихоходного синхронного двигателя с постоянными магнитами для линейного привода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длинноходового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 одноступенчатого поршневого компрессора / А. А. Татевосян.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Проблемы энергетики. – 2021. – Т. 23. – № 6. – С. 148-156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AE">
        <w:rPr>
          <w:rFonts w:ascii="Times New Roman" w:hAnsi="Times New Roman" w:cs="Times New Roman"/>
          <w:sz w:val="28"/>
          <w:szCs w:val="28"/>
        </w:rPr>
        <w:t xml:space="preserve">Чирков Д. А. Ток холостого хода в плунжерной установке с линейным двигателем / Д. А. Чирков.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2020. – № 2-4 (25). – С. 80-83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p w:rsidR="004733AE" w:rsidRPr="004733AE" w:rsidRDefault="004733AE" w:rsidP="000E2D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AE">
        <w:rPr>
          <w:rFonts w:ascii="Times New Roman" w:hAnsi="Times New Roman" w:cs="Times New Roman"/>
          <w:sz w:val="28"/>
          <w:szCs w:val="28"/>
        </w:rPr>
        <w:t xml:space="preserve">Энергоустановка на базе свободнопоршневого двигателя и генератора возвратно-поступательного перемещения / А. Д.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, Д. Л. </w:t>
      </w:r>
      <w:r w:rsidRPr="004733AE">
        <w:rPr>
          <w:rFonts w:ascii="Times New Roman" w:hAnsi="Times New Roman" w:cs="Times New Roman"/>
          <w:sz w:val="28"/>
          <w:szCs w:val="28"/>
        </w:rPr>
        <w:lastRenderedPageBreak/>
        <w:t xml:space="preserve">Калужский, Е. Г.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Нешина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4733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3AE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государственного энергетического университета. – 2021. – Т. 13. – № 3(51). – С. 178-188 // НЭБ </w:t>
      </w:r>
      <w:proofErr w:type="spellStart"/>
      <w:r w:rsidRPr="004733A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733A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733AE" w:rsidRPr="00731126" w:rsidRDefault="004733AE" w:rsidP="000E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33AE" w:rsidRPr="00731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846"/>
    <w:multiLevelType w:val="hybridMultilevel"/>
    <w:tmpl w:val="CA1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2689"/>
    <w:multiLevelType w:val="hybridMultilevel"/>
    <w:tmpl w:val="F2DC845A"/>
    <w:lvl w:ilvl="0" w:tplc="17FC615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A7"/>
    <w:rsid w:val="000E2DDD"/>
    <w:rsid w:val="003B08B0"/>
    <w:rsid w:val="004733AE"/>
    <w:rsid w:val="00550BA7"/>
    <w:rsid w:val="00731126"/>
    <w:rsid w:val="00885703"/>
    <w:rsid w:val="00940E14"/>
    <w:rsid w:val="0094218B"/>
    <w:rsid w:val="00A96C27"/>
    <w:rsid w:val="00B712E7"/>
    <w:rsid w:val="00C25136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2E418-51D6-4091-8F0B-06F1327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6</cp:revision>
  <dcterms:created xsi:type="dcterms:W3CDTF">2023-12-21T06:46:00Z</dcterms:created>
  <dcterms:modified xsi:type="dcterms:W3CDTF">2024-02-20T12:15:00Z</dcterms:modified>
</cp:coreProperties>
</file>